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90" w:rsidRPr="00FE0990" w:rsidRDefault="00FE0990" w:rsidP="00FE099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FE099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FE0990" w:rsidRPr="002E3612" w:rsidRDefault="00FE0990" w:rsidP="00FE09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FE0990" w:rsidRPr="002E3612" w:rsidRDefault="00FE0990" w:rsidP="00FE09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Мар’янівської </w:t>
      </w:r>
      <w:r w:rsidRPr="002E3612">
        <w:rPr>
          <w:rFonts w:ascii="Times New Roman" w:hAnsi="Times New Roman"/>
          <w:sz w:val="24"/>
          <w:szCs w:val="24"/>
          <w:lang w:val="uk-UA"/>
        </w:rPr>
        <w:t>селищної ради</w:t>
      </w:r>
    </w:p>
    <w:p w:rsidR="00FE0990" w:rsidRPr="002E3612" w:rsidRDefault="00FE0990" w:rsidP="00FE099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30 січня 2025 року № 1</w:t>
      </w:r>
    </w:p>
    <w:p w:rsidR="00FE0990" w:rsidRPr="002E3612" w:rsidRDefault="00FE0990" w:rsidP="00FE099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FE0990" w:rsidRPr="006C27C5" w:rsidRDefault="00FE0990" w:rsidP="00FE09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– 10 </w:t>
      </w:r>
      <w:r w:rsidRPr="006C27C5">
        <w:rPr>
          <w:rFonts w:ascii="Times New Roman" w:hAnsi="Times New Roman"/>
          <w:b/>
          <w:bCs/>
          <w:sz w:val="24"/>
          <w:szCs w:val="24"/>
        </w:rPr>
        <w:t xml:space="preserve"> (0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1280</w:t>
      </w:r>
      <w:r w:rsidRPr="006C27C5">
        <w:rPr>
          <w:rFonts w:ascii="Times New Roman" w:hAnsi="Times New Roman"/>
          <w:b/>
          <w:bCs/>
          <w:sz w:val="24"/>
          <w:szCs w:val="24"/>
        </w:rPr>
        <w:t>)</w:t>
      </w:r>
    </w:p>
    <w:p w:rsidR="00FE0990" w:rsidRPr="002E3612" w:rsidRDefault="00FE0990" w:rsidP="00FE099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FE0990" w:rsidRDefault="00FE0990" w:rsidP="00FE099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ПРИСВОЄННЯ ПОЧЕСНОГО ЗВАННЯ «МАТИ-ГЕРОЇНЯ»</w:t>
      </w:r>
    </w:p>
    <w:p w:rsidR="00FE0990" w:rsidRPr="002E3612" w:rsidRDefault="00FE0990" w:rsidP="00FE099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639" w:type="dxa"/>
        <w:tblInd w:w="394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3118"/>
        <w:gridCol w:w="2260"/>
        <w:gridCol w:w="786"/>
        <w:gridCol w:w="12"/>
        <w:gridCol w:w="2754"/>
      </w:tblGrid>
      <w:tr w:rsidR="00FE0990" w:rsidRPr="002E3612" w:rsidTr="006C33DA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F96B13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F96B13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F96B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F96B13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990" w:rsidRPr="002E3612" w:rsidRDefault="00FE0990" w:rsidP="00F96B13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F96B13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E0990" w:rsidRPr="002E3612" w:rsidTr="006C33DA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3B502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Приймання заяви та відповідних документів, які дають право на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присвоєння почесного звання «Мати – героїня»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FE0990" w:rsidRPr="002E3612" w:rsidTr="006C33D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3B502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Style w:val="2"/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FE0990" w:rsidRPr="002E3612" w:rsidTr="006C33DA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3B502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прийнятих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згідно складеного реєстру </w:t>
            </w:r>
            <w:r w:rsidRPr="006465BA">
              <w:rPr>
                <w:rFonts w:ascii="Times New Roman" w:hAnsi="Times New Roman"/>
                <w:sz w:val="24"/>
                <w:szCs w:val="24"/>
                <w:lang w:val="uk-UA"/>
              </w:rPr>
              <w:t>до суб’єкта надання адміністративних послуг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FE0990" w:rsidRPr="002E3612" w:rsidTr="006C33DA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3B502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– тридцяти робочих днів з дати надання необхідного пакету документів</w:t>
            </w:r>
          </w:p>
        </w:tc>
      </w:tr>
      <w:tr w:rsidR="00FE0990" w:rsidRPr="002E3612" w:rsidTr="006C33DA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3B502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Реєстрація в журналі і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нформації про присвоєння звання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або аргументовану відмову та направлення у ЦНАП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FE0990" w:rsidRPr="002E3612" w:rsidTr="006C33DA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2E3612" w:rsidRDefault="00FE0990" w:rsidP="003B502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Присвоєння почесного звання</w:t>
            </w:r>
            <w:r w:rsidRPr="006465B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або аргументована відмова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2E3612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У день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овернення справи</w:t>
            </w:r>
          </w:p>
        </w:tc>
      </w:tr>
      <w:bookmarkEnd w:id="0"/>
      <w:tr w:rsidR="00FE0990" w:rsidRPr="004360B0" w:rsidTr="006C33DA">
        <w:trPr>
          <w:trHeight w:val="320"/>
        </w:trPr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FE0990" w:rsidRPr="004360B0" w:rsidTr="006C33DA">
        <w:trPr>
          <w:trHeight w:val="255"/>
        </w:trPr>
        <w:tc>
          <w:tcPr>
            <w:tcW w:w="6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990" w:rsidRPr="004360B0" w:rsidRDefault="00FE0990" w:rsidP="003B50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0B0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FE0990" w:rsidRPr="004360B0" w:rsidRDefault="00B55C1F" w:rsidP="003B502E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</w:t>
      </w:r>
      <w:r w:rsidR="00FE0990" w:rsidRPr="004360B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FE0990" w:rsidRPr="004360B0" w:rsidRDefault="00FE0990" w:rsidP="00FE099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084219" w:rsidRDefault="00084219"/>
    <w:sectPr w:rsidR="00084219" w:rsidSect="00B55C1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407"/>
    <w:rsid w:val="00084219"/>
    <w:rsid w:val="003B502E"/>
    <w:rsid w:val="006C33DA"/>
    <w:rsid w:val="007C24E9"/>
    <w:rsid w:val="00851407"/>
    <w:rsid w:val="00B55C1F"/>
    <w:rsid w:val="00DA1F3E"/>
    <w:rsid w:val="00E03243"/>
    <w:rsid w:val="00F57BB4"/>
    <w:rsid w:val="00FE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9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E0990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FE0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9</cp:revision>
  <cp:lastPrinted>2025-01-28T14:40:00Z</cp:lastPrinted>
  <dcterms:created xsi:type="dcterms:W3CDTF">2025-01-23T14:39:00Z</dcterms:created>
  <dcterms:modified xsi:type="dcterms:W3CDTF">2025-01-28T14:42:00Z</dcterms:modified>
</cp:coreProperties>
</file>